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5C186ED5" w:rsidR="00A75B01" w:rsidRDefault="00A75B01" w:rsidP="00A75B01">
      <w:pPr>
        <w:pStyle w:val="Standard"/>
        <w:jc w:val="center"/>
      </w:pPr>
      <w:r>
        <w:t xml:space="preserve">Monday, </w:t>
      </w:r>
      <w:r w:rsidR="004C7CDE">
        <w:t>Ju</w:t>
      </w:r>
      <w:r w:rsidR="00902347">
        <w:t>ly 20</w:t>
      </w:r>
      <w:r w:rsidR="004C7CDE">
        <w:t>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73623CE" w14:textId="0F8A5BC9" w:rsidR="00BA53CA" w:rsidRDefault="00BA53CA">
      <w:pPr>
        <w:pStyle w:val="Standard"/>
        <w:numPr>
          <w:ilvl w:val="0"/>
          <w:numId w:val="1"/>
        </w:numPr>
      </w:pPr>
      <w:r>
        <w:t>Bid Opening</w:t>
      </w:r>
    </w:p>
    <w:p w14:paraId="0DD282A8" w14:textId="7B7D8008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BA53CA">
        <w:t>August 17, 2020</w:t>
      </w:r>
    </w:p>
    <w:p w14:paraId="0F02988D" w14:textId="3408FA8C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BA53CA">
        <w:t>June 15, 2020</w:t>
      </w:r>
      <w:r w:rsidR="00A75B01">
        <w:t xml:space="preserve">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71D58848" w:rsidR="009B1275" w:rsidRDefault="00D83736" w:rsidP="00343A53">
      <w:pPr>
        <w:pStyle w:val="Standard"/>
        <w:numPr>
          <w:ilvl w:val="0"/>
          <w:numId w:val="1"/>
        </w:numPr>
      </w:pPr>
      <w:r>
        <w:t>Road Report</w:t>
      </w:r>
      <w:r w:rsidR="00B27EE9">
        <w:t xml:space="preserve"> </w:t>
      </w:r>
      <w:r>
        <w:t>:  any road that might need to be discussed and any action that might be needed</w:t>
      </w:r>
      <w:r w:rsidR="00343A53">
        <w:t xml:space="preserve"> including the bridges on Pike Bend Road and Connors Bridge Road and discussion/action needed on Wood Lane.</w:t>
      </w:r>
    </w:p>
    <w:p w14:paraId="0202F6E9" w14:textId="780904AF" w:rsidR="00ED4D24" w:rsidRDefault="00ED4D24">
      <w:pPr>
        <w:pStyle w:val="Standard"/>
        <w:numPr>
          <w:ilvl w:val="0"/>
          <w:numId w:val="1"/>
        </w:numPr>
      </w:pPr>
      <w:r>
        <w:t>Town Employee Repor</w:t>
      </w:r>
      <w:r w:rsidR="00A11D8C">
        <w:t>t</w:t>
      </w:r>
    </w:p>
    <w:p w14:paraId="7073EAB9" w14:textId="53DA38F8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  <w:r w:rsidR="00BA53CA">
        <w:t>.  Adam Benson will be present to discuss what the township can/can not do with Spring Park.</w:t>
      </w:r>
    </w:p>
    <w:p w14:paraId="2A00B9D6" w14:textId="4792D98A" w:rsidR="009B1275" w:rsidRDefault="00D83736">
      <w:pPr>
        <w:pStyle w:val="Standard"/>
        <w:numPr>
          <w:ilvl w:val="0"/>
          <w:numId w:val="1"/>
        </w:numPr>
      </w:pPr>
      <w:r>
        <w:t>Chelmo Campground</w:t>
      </w:r>
      <w:r w:rsidR="00F70A45">
        <w:t xml:space="preserve"> – any discussion or action that might be needed.</w:t>
      </w:r>
      <w:r w:rsidR="00BA53CA">
        <w:t xml:space="preserve">   Mr. </w:t>
      </w:r>
      <w:proofErr w:type="spellStart"/>
      <w:r w:rsidR="00BA53CA">
        <w:t>Chelmo</w:t>
      </w:r>
      <w:proofErr w:type="spellEnd"/>
      <w:r w:rsidR="00BA53CA">
        <w:t xml:space="preserve"> will be in attendance to discuss the campground.</w:t>
      </w:r>
    </w:p>
    <w:p w14:paraId="35702C53" w14:textId="36C4E8E2" w:rsidR="009B1275" w:rsidRDefault="00ED4D24" w:rsidP="00104EB4">
      <w:pPr>
        <w:pStyle w:val="Standard"/>
        <w:numPr>
          <w:ilvl w:val="0"/>
          <w:numId w:val="1"/>
        </w:numPr>
      </w:pPr>
      <w:r>
        <w:t>Gopher discussion /action that might be needed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4D7396B2" w14:textId="77777777" w:rsidR="009B1275" w:rsidRDefault="00D83736">
      <w:pPr>
        <w:pStyle w:val="Standard"/>
        <w:numPr>
          <w:ilvl w:val="0"/>
          <w:numId w:val="1"/>
        </w:numPr>
      </w:pPr>
      <w:r>
        <w:t>Discussion on Town Hall – what to do?</w:t>
      </w:r>
    </w:p>
    <w:p w14:paraId="66690879" w14:textId="77777777" w:rsidR="009B1275" w:rsidRDefault="00D83736">
      <w:pPr>
        <w:pStyle w:val="Standard"/>
        <w:numPr>
          <w:ilvl w:val="0"/>
          <w:numId w:val="1"/>
        </w:numPr>
      </w:pPr>
      <w:r>
        <w:t>Snow emergency ordinance</w:t>
      </w:r>
    </w:p>
    <w:p w14:paraId="6676F3AE" w14:textId="1197EB6B" w:rsidR="009B1275" w:rsidRDefault="00D83736">
      <w:pPr>
        <w:pStyle w:val="Standard"/>
        <w:numPr>
          <w:ilvl w:val="0"/>
          <w:numId w:val="1"/>
        </w:numPr>
      </w:pPr>
      <w:r>
        <w:t>Township debt</w:t>
      </w:r>
      <w:r w:rsidR="00104EB4">
        <w:t xml:space="preserve"> and possible referendum</w:t>
      </w:r>
      <w:r w:rsidR="00F70A45">
        <w:t>.</w:t>
      </w:r>
    </w:p>
    <w:p w14:paraId="7C6F3F5C" w14:textId="25ED90D0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  <w:r w:rsidR="00104EB4">
        <w:t>.  Process for appointing a planning committee.</w:t>
      </w:r>
    </w:p>
    <w:p w14:paraId="52DEB4DE" w14:textId="53598D92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F36D3" w14:textId="77777777" w:rsidR="00153BE5" w:rsidRDefault="00153BE5">
      <w:r>
        <w:separator/>
      </w:r>
    </w:p>
  </w:endnote>
  <w:endnote w:type="continuationSeparator" w:id="0">
    <w:p w14:paraId="3BE65342" w14:textId="77777777" w:rsidR="00153BE5" w:rsidRDefault="0015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3E3A" w14:textId="77777777" w:rsidR="00153BE5" w:rsidRDefault="00153BE5">
      <w:r>
        <w:rPr>
          <w:color w:val="000000"/>
        </w:rPr>
        <w:separator/>
      </w:r>
    </w:p>
  </w:footnote>
  <w:footnote w:type="continuationSeparator" w:id="0">
    <w:p w14:paraId="1670CA65" w14:textId="77777777" w:rsidR="00153BE5" w:rsidRDefault="0015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04EB4"/>
    <w:rsid w:val="00123A42"/>
    <w:rsid w:val="00153BE5"/>
    <w:rsid w:val="00194EEE"/>
    <w:rsid w:val="00331AB0"/>
    <w:rsid w:val="00343A53"/>
    <w:rsid w:val="004C7CDE"/>
    <w:rsid w:val="005538A3"/>
    <w:rsid w:val="008B2657"/>
    <w:rsid w:val="008F77A3"/>
    <w:rsid w:val="00902347"/>
    <w:rsid w:val="009B1275"/>
    <w:rsid w:val="00A11D8C"/>
    <w:rsid w:val="00A20AB9"/>
    <w:rsid w:val="00A75B01"/>
    <w:rsid w:val="00B27EE9"/>
    <w:rsid w:val="00BA53CA"/>
    <w:rsid w:val="00BD384E"/>
    <w:rsid w:val="00C83BA2"/>
    <w:rsid w:val="00CB61D1"/>
    <w:rsid w:val="00D63B60"/>
    <w:rsid w:val="00D83736"/>
    <w:rsid w:val="00D95724"/>
    <w:rsid w:val="00ED4D24"/>
    <w:rsid w:val="00F70A45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11</cp:revision>
  <cp:lastPrinted>2020-03-12T23:25:00Z</cp:lastPrinted>
  <dcterms:created xsi:type="dcterms:W3CDTF">2020-04-30T15:21:00Z</dcterms:created>
  <dcterms:modified xsi:type="dcterms:W3CDTF">2020-07-08T14:29:00Z</dcterms:modified>
</cp:coreProperties>
</file>